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B1" w:rsidRDefault="007B2155" w:rsidP="00BA0222">
      <w:pPr>
        <w:pStyle w:val="lfej"/>
        <w:jc w:val="both"/>
        <w:rPr>
          <w:rFonts w:ascii="Bookman Old Style" w:hAnsi="Bookman Old Style"/>
          <w:b/>
          <w:bCs/>
          <w:sz w:val="18"/>
          <w:szCs w:val="18"/>
        </w:rPr>
      </w:pPr>
      <w:r w:rsidRPr="007B2155">
        <w:rPr>
          <w:rFonts w:ascii="Bookman Old Style" w:hAnsi="Bookman Old Style"/>
          <w:b/>
          <w:bCs/>
          <w:noProof/>
          <w:sz w:val="18"/>
          <w:szCs w:val="18"/>
        </w:rPr>
        <w:drawing>
          <wp:inline distT="0" distB="0" distL="0" distR="0">
            <wp:extent cx="5760720" cy="1776222"/>
            <wp:effectExtent l="0" t="0" r="0" b="0"/>
            <wp:docPr id="1" name="Kép 1" descr="C:\Users\rhorvat\Desktop\SiteHeader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rvat\Desktop\SiteHeader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55" w:rsidRDefault="007B2155" w:rsidP="00BA0222">
      <w:pPr>
        <w:pStyle w:val="lfej"/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1907DA" w:rsidRDefault="001907DA" w:rsidP="00BA0222">
      <w:pPr>
        <w:pStyle w:val="lfej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Kedves Doktornő / Doktor Úr! Tisztelt Vendégünk!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Köszönöm, hogy megtisztel bennünket részvételével. Az alábbiakban néhány, a konferenciával kapcsolatos információt szeretnék Önnel megosztani.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A </w:t>
      </w:r>
      <w:r>
        <w:rPr>
          <w:rFonts w:ascii="Bookman Old Style" w:hAnsi="Bookman Old Style"/>
          <w:b/>
          <w:bCs/>
          <w:sz w:val="18"/>
          <w:szCs w:val="18"/>
        </w:rPr>
        <w:t>regisztráció időpontja</w:t>
      </w:r>
      <w:r>
        <w:rPr>
          <w:rFonts w:ascii="Bookman Old Style" w:hAnsi="Bookman Old Style"/>
          <w:sz w:val="18"/>
          <w:szCs w:val="18"/>
        </w:rPr>
        <w:t>: 201</w:t>
      </w:r>
      <w:r w:rsidR="001775B1">
        <w:rPr>
          <w:rFonts w:ascii="Bookman Old Style" w:hAnsi="Bookman Old Style"/>
          <w:sz w:val="18"/>
          <w:szCs w:val="18"/>
        </w:rPr>
        <w:t>8</w:t>
      </w:r>
      <w:r>
        <w:rPr>
          <w:rFonts w:ascii="Bookman Old Style" w:hAnsi="Bookman Old Style"/>
          <w:sz w:val="18"/>
          <w:szCs w:val="18"/>
        </w:rPr>
        <w:t xml:space="preserve">. </w:t>
      </w:r>
      <w:r w:rsidR="001775B1">
        <w:rPr>
          <w:rFonts w:ascii="Bookman Old Style" w:hAnsi="Bookman Old Style"/>
          <w:sz w:val="18"/>
          <w:szCs w:val="18"/>
        </w:rPr>
        <w:t>október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7B2155">
        <w:rPr>
          <w:rFonts w:ascii="Bookman Old Style" w:hAnsi="Bookman Old Style"/>
          <w:sz w:val="18"/>
          <w:szCs w:val="18"/>
        </w:rPr>
        <w:t>26</w:t>
      </w:r>
      <w:r>
        <w:rPr>
          <w:rFonts w:ascii="Bookman Old Style" w:hAnsi="Bookman Old Style"/>
          <w:sz w:val="18"/>
          <w:szCs w:val="18"/>
        </w:rPr>
        <w:t>-</w:t>
      </w:r>
      <w:r w:rsidR="007B2155">
        <w:rPr>
          <w:rFonts w:ascii="Bookman Old Style" w:hAnsi="Bookman Old Style"/>
          <w:sz w:val="18"/>
          <w:szCs w:val="18"/>
        </w:rPr>
        <w:t>á</w:t>
      </w:r>
      <w:r>
        <w:rPr>
          <w:rFonts w:ascii="Bookman Old Style" w:hAnsi="Bookman Old Style"/>
          <w:sz w:val="18"/>
          <w:szCs w:val="18"/>
        </w:rPr>
        <w:t>n, pénteken 07.30 – 1</w:t>
      </w:r>
      <w:r w:rsidR="007B2155">
        <w:rPr>
          <w:rFonts w:ascii="Bookman Old Style" w:hAnsi="Bookman Old Style"/>
          <w:sz w:val="18"/>
          <w:szCs w:val="18"/>
        </w:rPr>
        <w:t>8</w:t>
      </w:r>
      <w:r>
        <w:rPr>
          <w:rFonts w:ascii="Bookman Old Style" w:hAnsi="Bookman Old Style"/>
          <w:sz w:val="18"/>
          <w:szCs w:val="18"/>
        </w:rPr>
        <w:t>.</w:t>
      </w:r>
      <w:r w:rsidR="007B2155">
        <w:rPr>
          <w:rFonts w:ascii="Bookman Old Style" w:hAnsi="Bookman Old Style"/>
          <w:sz w:val="18"/>
          <w:szCs w:val="18"/>
        </w:rPr>
        <w:t>3</w:t>
      </w:r>
      <w:r>
        <w:rPr>
          <w:rFonts w:ascii="Bookman Old Style" w:hAnsi="Bookman Old Style"/>
          <w:sz w:val="18"/>
          <w:szCs w:val="18"/>
        </w:rPr>
        <w:t xml:space="preserve">0 </w:t>
      </w:r>
      <w:r w:rsidR="0013673E">
        <w:rPr>
          <w:rFonts w:ascii="Bookman Old Style" w:hAnsi="Bookman Old Style"/>
          <w:sz w:val="18"/>
          <w:szCs w:val="18"/>
        </w:rPr>
        <w:t>óra</w:t>
      </w:r>
      <w:r>
        <w:rPr>
          <w:rFonts w:ascii="Bookman Old Style" w:hAnsi="Bookman Old Style"/>
          <w:sz w:val="18"/>
          <w:szCs w:val="18"/>
        </w:rPr>
        <w:t xml:space="preserve"> között lehetséges</w:t>
      </w:r>
      <w:r w:rsidR="007B2155">
        <w:rPr>
          <w:rFonts w:ascii="Bookman Old Style" w:hAnsi="Bookman Old Style"/>
          <w:sz w:val="18"/>
          <w:szCs w:val="18"/>
        </w:rPr>
        <w:t>.</w:t>
      </w:r>
      <w:r>
        <w:rPr>
          <w:rFonts w:ascii="Bookman Old Style" w:hAnsi="Bookman Old Style"/>
          <w:sz w:val="18"/>
          <w:szCs w:val="18"/>
        </w:rPr>
        <w:t xml:space="preserve"> A szálloda címe és elérhetősége: 1088 Budapest Rákóczi u. 43-45.</w:t>
      </w:r>
      <w:r w:rsidR="0013673E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További </w:t>
      </w:r>
      <w:proofErr w:type="gramStart"/>
      <w:r>
        <w:rPr>
          <w:rFonts w:ascii="Bookman Old Style" w:hAnsi="Bookman Old Style"/>
          <w:sz w:val="18"/>
          <w:szCs w:val="18"/>
        </w:rPr>
        <w:t>információ</w:t>
      </w:r>
      <w:proofErr w:type="gramEnd"/>
      <w:r>
        <w:rPr>
          <w:rFonts w:ascii="Bookman Old Style" w:hAnsi="Bookman Old Style"/>
          <w:sz w:val="18"/>
          <w:szCs w:val="18"/>
        </w:rPr>
        <w:t xml:space="preserve"> a szállodáról:  </w:t>
      </w:r>
      <w:hyperlink r:id="rId6" w:history="1">
        <w:r>
          <w:rPr>
            <w:rStyle w:val="Hiperhivatkozs"/>
            <w:rFonts w:ascii="Bookman Old Style" w:hAnsi="Bookman Old Style"/>
            <w:sz w:val="18"/>
            <w:szCs w:val="18"/>
          </w:rPr>
          <w:t>www.novotel.com</w:t>
        </w:r>
      </w:hyperlink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br/>
        <w:t>Tömegközlekedési eszközzel: metró Blaha Lujza tér, 4-6-os villamos vagy 7-es buszcsalád.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Parkolás: a szálloda parkolójában (Csokonai u. felől) térítés ellenében lehetséges. </w:t>
      </w:r>
    </w:p>
    <w:p w:rsidR="001907DA" w:rsidRDefault="001907DA" w:rsidP="00BA0222">
      <w:pPr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 regisztrációban (Lobby, bejáratnál kissé jobbra) átveheti a munkafüzetet</w:t>
      </w:r>
      <w:r w:rsidR="00474B20">
        <w:rPr>
          <w:rFonts w:ascii="Bookman Old Style" w:hAnsi="Bookman Old Style"/>
          <w:sz w:val="18"/>
          <w:szCs w:val="18"/>
        </w:rPr>
        <w:t>,</w:t>
      </w:r>
      <w:r>
        <w:rPr>
          <w:rFonts w:ascii="Bookman Old Style" w:hAnsi="Bookman Old Style"/>
          <w:sz w:val="18"/>
          <w:szCs w:val="18"/>
        </w:rPr>
        <w:t>  illetve névkitűzőjét. Az ebéd és kávé fogyasztása jegy ellenében történik, melyet a regisztrációkor kapnak meg, előzetes igényük alapján.</w:t>
      </w:r>
      <w:r>
        <w:rPr>
          <w:rFonts w:ascii="Bookman Old Style" w:hAnsi="Bookman Old Style"/>
          <w:b/>
          <w:bCs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Az ebéd jellege ültetett svédasztalos ebéd, helyszíne a szálloda étterme. Kávét a </w:t>
      </w:r>
      <w:proofErr w:type="gramStart"/>
      <w:r w:rsidR="007B2155">
        <w:rPr>
          <w:rFonts w:ascii="Bookman Old Style" w:hAnsi="Bookman Old Style"/>
          <w:sz w:val="18"/>
          <w:szCs w:val="18"/>
        </w:rPr>
        <w:t>kongresszusi</w:t>
      </w:r>
      <w:proofErr w:type="gramEnd"/>
      <w:r w:rsidR="007B2155">
        <w:rPr>
          <w:rFonts w:ascii="Bookman Old Style" w:hAnsi="Bookman Old Style"/>
          <w:sz w:val="18"/>
          <w:szCs w:val="18"/>
        </w:rPr>
        <w:t xml:space="preserve"> terem előtti folyosón</w:t>
      </w:r>
      <w:r>
        <w:rPr>
          <w:rFonts w:ascii="Bookman Old Style" w:hAnsi="Bookman Old Style"/>
          <w:sz w:val="18"/>
          <w:szCs w:val="18"/>
        </w:rPr>
        <w:t xml:space="preserve"> fogyaszthatnak folyamatosan.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Az előadások látogatása kizárólag a regisztrációban kapott névkitűzővel lehetséges, melyet a</w:t>
      </w:r>
      <w:r>
        <w:rPr>
          <w:rFonts w:ascii="Bookman Old Style" w:hAnsi="Bookman Old Style"/>
          <w:b/>
          <w:bCs/>
          <w:sz w:val="18"/>
          <w:szCs w:val="18"/>
          <w:u w:val="single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biztonsági szolgálat  szigorúan ellenőriz. 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Igazolást a részvételről </w:t>
      </w:r>
      <w:r w:rsidR="0013673E">
        <w:rPr>
          <w:rFonts w:ascii="Bookman Old Style" w:hAnsi="Bookman Old Style"/>
          <w:sz w:val="18"/>
          <w:szCs w:val="18"/>
        </w:rPr>
        <w:t xml:space="preserve">a rendezvény végén </w:t>
      </w:r>
      <w:r>
        <w:rPr>
          <w:rFonts w:ascii="Bookman Old Style" w:hAnsi="Bookman Old Style"/>
          <w:sz w:val="18"/>
          <w:szCs w:val="18"/>
        </w:rPr>
        <w:t>adunk. A kreditpont-pontokat az OFTEX-portálon jóváírjuk.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Kérjük, hogy érkezésekor legyen szíves aláírni a jelenléti ívet, illetve ellenőrizni a pecsétszáma meglétét. </w:t>
      </w:r>
      <w:proofErr w:type="spellStart"/>
      <w:r>
        <w:rPr>
          <w:rFonts w:ascii="Bookman Old Style" w:hAnsi="Bookman Old Style"/>
          <w:sz w:val="18"/>
          <w:szCs w:val="18"/>
        </w:rPr>
        <w:t>Enélkül</w:t>
      </w:r>
      <w:proofErr w:type="spellEnd"/>
      <w:r>
        <w:rPr>
          <w:rFonts w:ascii="Bookman Old Style" w:hAnsi="Bookman Old Style"/>
          <w:sz w:val="18"/>
          <w:szCs w:val="18"/>
        </w:rPr>
        <w:t xml:space="preserve"> az akkreditáció NEM lehetséges. Az aláírás csak első nap szükséges.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Az elküldött előzetes visszaigazolástól függetlenül, </w:t>
      </w:r>
      <w:proofErr w:type="gramStart"/>
      <w:r>
        <w:rPr>
          <w:rFonts w:ascii="Bookman Old Style" w:hAnsi="Bookman Old Style"/>
          <w:sz w:val="18"/>
          <w:szCs w:val="18"/>
        </w:rPr>
        <w:t>kérjük</w:t>
      </w:r>
      <w:proofErr w:type="gramEnd"/>
      <w:r>
        <w:rPr>
          <w:rFonts w:ascii="Bookman Old Style" w:hAnsi="Bookman Old Style"/>
          <w:sz w:val="18"/>
          <w:szCs w:val="18"/>
        </w:rPr>
        <w:t xml:space="preserve"> tartsa magánál a befizetését igazoló csekkszelvény / utalási bizonylat fénymásolatát. </w:t>
      </w:r>
    </w:p>
    <w:p w:rsidR="001907DA" w:rsidRDefault="001907DA" w:rsidP="00BA0222">
      <w:pPr>
        <w:jc w:val="both"/>
        <w:rPr>
          <w:rFonts w:ascii="Bookman Old Style" w:hAnsi="Bookman Old Style"/>
          <w:b/>
          <w:bCs/>
          <w:sz w:val="18"/>
          <w:szCs w:val="18"/>
          <w:u w:val="single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Kérjük, amennyiben cég / kórház vállalta költségeinek fedezetét, kapcsolattartóján keresztül kérjük, győződjön meg arról, hogy szponzora / támogatója elutalta-e a Convention Budapest Kft-nek az összeget. Amennyiben nem, sajnos, Öntől fogjuk kérni a költségeinek kiegyenlítését a helyszínen. Belépés a rendezvényre csak úgy lehetséges, ha költségeinek ellenértéke a Convention Budapest kft. bankszámlájára 5 nappal a rendezvény előtt megérkezik. Amennyiben nincs támogatója és költségei nincsenek kifizetve egy héttel a rendezvény előtt, úgy regisztrációját automatikusan töröljük. Ezek után csak helyszíni regisztráció lehetséges. </w:t>
      </w:r>
      <w:r>
        <w:rPr>
          <w:rFonts w:ascii="Bookman Old Style" w:hAnsi="Bookman Old Style"/>
          <w:b/>
          <w:bCs/>
          <w:i/>
          <w:iCs/>
          <w:sz w:val="18"/>
          <w:szCs w:val="18"/>
        </w:rPr>
        <w:t>Fentiekhez szíves megértését kérjük.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A </w:t>
      </w:r>
      <w:proofErr w:type="gramStart"/>
      <w:r>
        <w:rPr>
          <w:rFonts w:ascii="Bookman Old Style" w:hAnsi="Bookman Old Style"/>
          <w:sz w:val="18"/>
          <w:szCs w:val="18"/>
        </w:rPr>
        <w:t>konferencia</w:t>
      </w:r>
      <w:proofErr w:type="gramEnd"/>
      <w:r>
        <w:rPr>
          <w:rFonts w:ascii="Bookman Old Style" w:hAnsi="Bookman Old Style"/>
          <w:sz w:val="18"/>
          <w:szCs w:val="18"/>
        </w:rPr>
        <w:t xml:space="preserve"> végleges programját a </w:t>
      </w:r>
      <w:hyperlink r:id="rId7" w:history="1">
        <w:r>
          <w:rPr>
            <w:rStyle w:val="Hiperhivatkozs"/>
            <w:rFonts w:ascii="Bookman Old Style" w:hAnsi="Bookman Old Style"/>
            <w:sz w:val="18"/>
            <w:szCs w:val="18"/>
          </w:rPr>
          <w:t>www.convention.hu</w:t>
        </w:r>
      </w:hyperlink>
      <w:r w:rsidR="0060518D">
        <w:rPr>
          <w:rFonts w:ascii="Bookman Old Style" w:hAnsi="Bookman Old Style"/>
          <w:sz w:val="18"/>
          <w:szCs w:val="18"/>
        </w:rPr>
        <w:t xml:space="preserve"> oldalon találják meg.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Ha bármilyen kérésü</w:t>
      </w:r>
      <w:r w:rsidR="007B2155">
        <w:rPr>
          <w:rFonts w:ascii="Bookman Old Style" w:hAnsi="Bookman Old Style"/>
          <w:sz w:val="18"/>
          <w:szCs w:val="18"/>
        </w:rPr>
        <w:t xml:space="preserve">k / kérdésük van, </w:t>
      </w:r>
      <w:proofErr w:type="gramStart"/>
      <w:r w:rsidR="007B2155">
        <w:rPr>
          <w:rFonts w:ascii="Bookman Old Style" w:hAnsi="Bookman Old Style"/>
          <w:sz w:val="18"/>
          <w:szCs w:val="18"/>
        </w:rPr>
        <w:t>kérem</w:t>
      </w:r>
      <w:proofErr w:type="gramEnd"/>
      <w:r w:rsidR="007B2155">
        <w:rPr>
          <w:rFonts w:ascii="Bookman Old Style" w:hAnsi="Bookman Old Style"/>
          <w:sz w:val="18"/>
          <w:szCs w:val="18"/>
        </w:rPr>
        <w:t xml:space="preserve"> hívják irodánkat </w:t>
      </w:r>
      <w:r>
        <w:rPr>
          <w:rFonts w:ascii="Bookman Old Style" w:hAnsi="Bookman Old Style"/>
          <w:sz w:val="18"/>
          <w:szCs w:val="18"/>
        </w:rPr>
        <w:t>a</w:t>
      </w:r>
      <w:r w:rsidR="007B2155">
        <w:rPr>
          <w:rFonts w:ascii="Bookman Old Style" w:hAnsi="Bookman Old Style"/>
          <w:sz w:val="18"/>
          <w:szCs w:val="18"/>
        </w:rPr>
        <w:t>061</w:t>
      </w:r>
      <w:r>
        <w:rPr>
          <w:rFonts w:ascii="Bookman Old Style" w:hAnsi="Bookman Old Style"/>
          <w:sz w:val="18"/>
          <w:szCs w:val="18"/>
        </w:rPr>
        <w:t>2990184-es telefonszámon. Sikeres kongresszusi részvételt kívánok!</w:t>
      </w:r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</w:p>
    <w:p w:rsidR="001907DA" w:rsidRDefault="007B2155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Csáki Adrienn</w:t>
      </w:r>
      <w:bookmarkStart w:id="0" w:name="_GoBack"/>
      <w:bookmarkEnd w:id="0"/>
    </w:p>
    <w:p w:rsidR="001907DA" w:rsidRDefault="001907DA" w:rsidP="00BA022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Convention Budapest Kft.</w:t>
      </w:r>
    </w:p>
    <w:p w:rsidR="001907DA" w:rsidRDefault="001907DA" w:rsidP="00BA0222">
      <w:pPr>
        <w:jc w:val="both"/>
        <w:rPr>
          <w:sz w:val="20"/>
          <w:szCs w:val="20"/>
        </w:rPr>
      </w:pPr>
    </w:p>
    <w:sectPr w:rsidR="0019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7C0"/>
    <w:multiLevelType w:val="hybridMultilevel"/>
    <w:tmpl w:val="A454C7D2"/>
    <w:lvl w:ilvl="0" w:tplc="4922181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" w15:restartNumberingAfterBreak="0">
    <w:nsid w:val="33EB06A4"/>
    <w:multiLevelType w:val="hybridMultilevel"/>
    <w:tmpl w:val="601C9500"/>
    <w:lvl w:ilvl="0" w:tplc="9D7E850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" w15:restartNumberingAfterBreak="0">
    <w:nsid w:val="4B8F6917"/>
    <w:multiLevelType w:val="hybridMultilevel"/>
    <w:tmpl w:val="0552560E"/>
    <w:lvl w:ilvl="0" w:tplc="A3322536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C78E5"/>
    <w:multiLevelType w:val="hybridMultilevel"/>
    <w:tmpl w:val="2B1C1D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108E4"/>
    <w:multiLevelType w:val="hybridMultilevel"/>
    <w:tmpl w:val="73DA10F0"/>
    <w:lvl w:ilvl="0" w:tplc="6A98CA6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83324"/>
    <w:multiLevelType w:val="hybridMultilevel"/>
    <w:tmpl w:val="FE5484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95C9A"/>
    <w:multiLevelType w:val="hybridMultilevel"/>
    <w:tmpl w:val="97564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F09DB"/>
    <w:multiLevelType w:val="hybridMultilevel"/>
    <w:tmpl w:val="5F0CA328"/>
    <w:lvl w:ilvl="0" w:tplc="B0206F9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DA"/>
    <w:rsid w:val="0013673E"/>
    <w:rsid w:val="001775B1"/>
    <w:rsid w:val="001907DA"/>
    <w:rsid w:val="00474B20"/>
    <w:rsid w:val="0060518D"/>
    <w:rsid w:val="00720AD7"/>
    <w:rsid w:val="007B2155"/>
    <w:rsid w:val="00870E6F"/>
    <w:rsid w:val="00AB0D76"/>
    <w:rsid w:val="00BA0222"/>
    <w:rsid w:val="00C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41FA"/>
  <w15:chartTrackingRefBased/>
  <w15:docId w15:val="{9B564775-BB28-4BCF-82CF-A35C551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7D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1907DA"/>
    <w:pPr>
      <w:keepNext/>
      <w:ind w:left="360"/>
      <w:outlineLvl w:val="0"/>
    </w:pPr>
    <w:rPr>
      <w:rFonts w:ascii="Courier New" w:hAnsi="Courier New" w:cs="Courier New"/>
      <w:color w:val="auto"/>
      <w:kern w:val="36"/>
      <w:sz w:val="20"/>
      <w:szCs w:val="20"/>
      <w:u w:val="single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1907DA"/>
    <w:pPr>
      <w:keepNext/>
      <w:ind w:left="708"/>
      <w:outlineLvl w:val="3"/>
    </w:pPr>
    <w:rPr>
      <w:rFonts w:ascii="Courier New" w:hAnsi="Courier New" w:cs="Courier New"/>
      <w:b/>
      <w:bCs/>
      <w:color w:val="auto"/>
      <w:sz w:val="20"/>
      <w:szCs w:val="20"/>
    </w:rPr>
  </w:style>
  <w:style w:type="paragraph" w:styleId="Cmsor6">
    <w:name w:val="heading 6"/>
    <w:basedOn w:val="Norml"/>
    <w:link w:val="Cmsor6Char"/>
    <w:uiPriority w:val="9"/>
    <w:semiHidden/>
    <w:unhideWhenUsed/>
    <w:qFormat/>
    <w:rsid w:val="001907DA"/>
    <w:pPr>
      <w:keepNext/>
      <w:outlineLvl w:val="5"/>
    </w:pPr>
    <w:rPr>
      <w:color w:val="auto"/>
      <w:u w:val="single"/>
    </w:rPr>
  </w:style>
  <w:style w:type="paragraph" w:styleId="Cmsor7">
    <w:name w:val="heading 7"/>
    <w:basedOn w:val="Norml"/>
    <w:link w:val="Cmsor7Char"/>
    <w:uiPriority w:val="9"/>
    <w:semiHidden/>
    <w:unhideWhenUsed/>
    <w:qFormat/>
    <w:rsid w:val="001907DA"/>
    <w:pPr>
      <w:keepNext/>
      <w:ind w:firstLine="708"/>
      <w:outlineLvl w:val="6"/>
    </w:pPr>
    <w:rPr>
      <w:color w:val="auto"/>
      <w:u w:val="single"/>
    </w:rPr>
  </w:style>
  <w:style w:type="paragraph" w:styleId="Cmsor8">
    <w:name w:val="heading 8"/>
    <w:basedOn w:val="Norml"/>
    <w:link w:val="Cmsor8Char"/>
    <w:uiPriority w:val="9"/>
    <w:semiHidden/>
    <w:unhideWhenUsed/>
    <w:qFormat/>
    <w:rsid w:val="001907DA"/>
    <w:pPr>
      <w:keepNext/>
      <w:ind w:firstLine="708"/>
      <w:outlineLvl w:val="7"/>
    </w:pPr>
    <w:rPr>
      <w:b/>
      <w:bCs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07DA"/>
    <w:rPr>
      <w:rFonts w:ascii="Courier New" w:hAnsi="Courier New" w:cs="Courier New"/>
      <w:kern w:val="36"/>
      <w:sz w:val="20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07DA"/>
    <w:rPr>
      <w:rFonts w:ascii="Courier New" w:hAnsi="Courier New" w:cs="Courier New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07DA"/>
    <w:rPr>
      <w:rFonts w:ascii="Times New Roman" w:hAnsi="Times New Roman" w:cs="Times New Roman"/>
      <w:sz w:val="24"/>
      <w:szCs w:val="24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07DA"/>
    <w:rPr>
      <w:rFonts w:ascii="Times New Roman" w:hAnsi="Times New Roman" w:cs="Times New Roman"/>
      <w:sz w:val="24"/>
      <w:szCs w:val="24"/>
      <w:u w:val="single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07DA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907D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1907DA"/>
    <w:rPr>
      <w:color w:val="auto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1907D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basedOn w:val="Norml"/>
    <w:rsid w:val="001907DA"/>
    <w:pPr>
      <w:autoSpaceDE w:val="0"/>
      <w:autoSpaceDN w:val="0"/>
    </w:pPr>
    <w:rPr>
      <w:rFonts w:ascii="Arial" w:hAnsi="Arial" w:cs="Arial"/>
    </w:rPr>
  </w:style>
  <w:style w:type="character" w:styleId="Kiemels2">
    <w:name w:val="Strong"/>
    <w:basedOn w:val="Bekezdsalapbettpusa"/>
    <w:uiPriority w:val="22"/>
    <w:qFormat/>
    <w:rsid w:val="001907DA"/>
    <w:rPr>
      <w:b/>
      <w:bCs/>
    </w:rPr>
  </w:style>
  <w:style w:type="character" w:customStyle="1" w:styleId="piros">
    <w:name w:val="piros"/>
    <w:basedOn w:val="Bekezdsalapbettpusa"/>
    <w:rsid w:val="00BA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venti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ote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PKati</dc:creator>
  <cp:keywords/>
  <dc:description/>
  <cp:lastModifiedBy>Windows-felhasználó</cp:lastModifiedBy>
  <cp:revision>3</cp:revision>
  <dcterms:created xsi:type="dcterms:W3CDTF">2018-10-21T16:44:00Z</dcterms:created>
  <dcterms:modified xsi:type="dcterms:W3CDTF">2018-10-21T16:48:00Z</dcterms:modified>
</cp:coreProperties>
</file>